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381C" w14:textId="77777777" w:rsidR="00D906C0" w:rsidRPr="00D906C0" w:rsidRDefault="00D906C0" w:rsidP="00D906C0">
      <w:pPr>
        <w:jc w:val="center"/>
        <w:rPr>
          <w:b/>
          <w:sz w:val="52"/>
          <w:szCs w:val="52"/>
          <w:lang w:val="en-GB"/>
        </w:rPr>
      </w:pPr>
      <w:r w:rsidRPr="00D906C0">
        <w:rPr>
          <w:b/>
          <w:sz w:val="52"/>
          <w:szCs w:val="52"/>
          <w:lang w:val="en-US"/>
        </w:rPr>
        <w:t>Tävlingsledningsbeslut</w:t>
      </w:r>
    </w:p>
    <w:p w14:paraId="74DC5C24" w14:textId="77777777" w:rsidR="00D906C0" w:rsidRPr="00D906C0" w:rsidRDefault="00D906C0" w:rsidP="00D906C0">
      <w:pPr>
        <w:jc w:val="center"/>
        <w:rPr>
          <w:i/>
          <w:sz w:val="24"/>
          <w:szCs w:val="24"/>
          <w:lang w:val="en-GB"/>
        </w:rPr>
      </w:pPr>
      <w:r w:rsidRPr="00D906C0">
        <w:rPr>
          <w:i/>
          <w:sz w:val="24"/>
          <w:szCs w:val="24"/>
          <w:lang w:val="en-GB"/>
        </w:rPr>
        <w:t>Clerk of the Course/Race Director Verdict</w:t>
      </w:r>
    </w:p>
    <w:p w14:paraId="44C7C657" w14:textId="77777777" w:rsidR="00C16603" w:rsidRDefault="00C16603">
      <w:pPr>
        <w:ind w:left="-284"/>
        <w:jc w:val="right"/>
        <w:rPr>
          <w:b/>
          <w:sz w:val="24"/>
        </w:rPr>
      </w:pPr>
      <w:r w:rsidRPr="00744EF8">
        <w:rPr>
          <w:b/>
          <w:sz w:val="24"/>
          <w:lang w:val="en-GB"/>
        </w:rPr>
        <w:t xml:space="preserve"> </w:t>
      </w:r>
      <w:r w:rsidRPr="00D906C0">
        <w:rPr>
          <w:b/>
          <w:color w:val="FF0000"/>
          <w:sz w:val="28"/>
          <w:szCs w:val="28"/>
        </w:rPr>
        <w:t>Logg NR</w:t>
      </w:r>
      <w:r>
        <w:rPr>
          <w:b/>
          <w:sz w:val="28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>
        <w:rPr>
          <w:b/>
          <w:sz w:val="28"/>
        </w:rPr>
        <w:instrText xml:space="preserve"> FORMTEXT </w:instrText>
      </w:r>
      <w:r>
        <w:rPr>
          <w:b/>
          <w:sz w:val="28"/>
          <w:lang w:val="en-GB"/>
        </w:rPr>
      </w:r>
      <w:r>
        <w:rPr>
          <w:b/>
          <w:sz w:val="28"/>
          <w:lang w:val="en-GB"/>
        </w:rPr>
        <w:fldChar w:fldCharType="separate"/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sz w:val="28"/>
          <w:lang w:val="en-GB"/>
        </w:rPr>
        <w:fldChar w:fldCharType="end"/>
      </w:r>
      <w:bookmarkEnd w:id="0"/>
    </w:p>
    <w:p w14:paraId="3F10DBC9" w14:textId="77777777" w:rsidR="00C16603" w:rsidRDefault="00C16603">
      <w:pPr>
        <w:ind w:left="-284"/>
        <w:rPr>
          <w:b/>
          <w:sz w:val="10"/>
          <w:szCs w:val="10"/>
        </w:rPr>
      </w:pPr>
      <w:r>
        <w:rPr>
          <w:b/>
          <w:sz w:val="32"/>
        </w:rPr>
        <w:t xml:space="preserve">                                                                </w:t>
      </w:r>
      <w:r>
        <w:rPr>
          <w:b/>
          <w:sz w:val="32"/>
        </w:rPr>
        <w:tab/>
        <w:t xml:space="preserve">             </w:t>
      </w:r>
      <w:r>
        <w:rPr>
          <w:b/>
          <w:sz w:val="48"/>
        </w:rPr>
        <w:tab/>
      </w:r>
    </w:p>
    <w:p w14:paraId="04CC823E" w14:textId="77777777" w:rsidR="00D906C0" w:rsidRDefault="00D906C0">
      <w:pPr>
        <w:rPr>
          <w:i/>
          <w:sz w:val="10"/>
          <w:lang w:val="en-GB"/>
        </w:rPr>
      </w:pPr>
    </w:p>
    <w:p w14:paraId="34AD3E4B" w14:textId="77777777" w:rsidR="00C16603" w:rsidRDefault="00C16603">
      <w:pPr>
        <w:rPr>
          <w:b/>
          <w:i/>
          <w:sz w:val="10"/>
          <w:lang w:val="en-GB"/>
        </w:rPr>
      </w:pPr>
      <w:r>
        <w:rPr>
          <w:i/>
          <w:sz w:val="10"/>
          <w:lang w:val="en-GB"/>
        </w:rPr>
        <w:t xml:space="preserve">    </w:t>
      </w:r>
      <w:r>
        <w:rPr>
          <w:b/>
          <w:i/>
          <w:sz w:val="10"/>
          <w:lang w:val="en-GB"/>
        </w:rPr>
        <w:tab/>
        <w:t xml:space="preserve">     </w:t>
      </w:r>
      <w:r>
        <w:rPr>
          <w:sz w:val="10"/>
          <w:lang w:val="en-GB"/>
        </w:rPr>
        <w:t xml:space="preserve">                                                        </w:t>
      </w:r>
      <w:r>
        <w:rPr>
          <w:b/>
          <w:sz w:val="10"/>
          <w:lang w:val="en-GB"/>
        </w:rPr>
        <w:tab/>
      </w:r>
      <w:r>
        <w:rPr>
          <w:b/>
          <w:i/>
          <w:sz w:val="10"/>
          <w:lang w:val="en-GB"/>
        </w:rPr>
        <w:t xml:space="preserve">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276"/>
        <w:gridCol w:w="1701"/>
        <w:gridCol w:w="2126"/>
      </w:tblGrid>
      <w:tr w:rsidR="00C16603" w14:paraId="16AD2B0A" w14:textId="77777777">
        <w:trPr>
          <w:trHeight w:hRule="exact" w:val="56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3B9ECE" w14:textId="77777777" w:rsidR="00C16603" w:rsidRDefault="00C16603">
            <w:r>
              <w:t xml:space="preserve">Arrangör          </w:t>
            </w:r>
          </w:p>
          <w:p w14:paraId="0B4843B1" w14:textId="77777777" w:rsidR="00C16603" w:rsidRDefault="00C16603">
            <w:pPr>
              <w:rPr>
                <w:b/>
                <w:sz w:val="36"/>
              </w:rPr>
            </w:pPr>
            <w:r>
              <w:rPr>
                <w:i/>
              </w:rPr>
              <w:t>Organizer</w:t>
            </w:r>
            <w:r>
              <w:rPr>
                <w:i/>
                <w:sz w:val="24"/>
              </w:rPr>
              <w:t xml:space="preserve">    </w:t>
            </w:r>
            <w:r>
              <w:rPr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59A4B4" w14:textId="77777777" w:rsidR="00C16603" w:rsidRDefault="00C16603">
            <w:pPr>
              <w:rPr>
                <w:b/>
                <w:i/>
                <w:sz w:val="28"/>
              </w:rPr>
            </w:pPr>
            <w:r>
              <w:t xml:space="preserve">Bana        </w:t>
            </w:r>
          </w:p>
          <w:p w14:paraId="00109191" w14:textId="77777777" w:rsidR="00C16603" w:rsidRDefault="00C16603">
            <w:pPr>
              <w:rPr>
                <w:b/>
                <w:sz w:val="24"/>
              </w:rPr>
            </w:pPr>
            <w:r>
              <w:rPr>
                <w:i/>
              </w:rPr>
              <w:t>Circuit</w:t>
            </w:r>
            <w:r>
              <w:rPr>
                <w:b/>
                <w:i/>
                <w:sz w:val="24"/>
              </w:rPr>
              <w:t xml:space="preserve">       </w:t>
            </w: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C16603" w14:paraId="35401BD8" w14:textId="77777777">
        <w:trPr>
          <w:trHeight w:hRule="exact" w:val="560"/>
        </w:trPr>
        <w:tc>
          <w:tcPr>
            <w:tcW w:w="51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58DD6D" w14:textId="77777777" w:rsidR="00C16603" w:rsidRDefault="00C16603">
            <w:r>
              <w:t>Förare/Anmälare</w:t>
            </w:r>
          </w:p>
          <w:p w14:paraId="483367F9" w14:textId="77777777" w:rsidR="00C16603" w:rsidRDefault="00C16603">
            <w:pPr>
              <w:pStyle w:val="Rubrik1"/>
              <w:rPr>
                <w:b/>
                <w:i w:val="0"/>
                <w:sz w:val="28"/>
                <w:lang w:val="en-GB"/>
              </w:rPr>
            </w:pPr>
            <w:r>
              <w:rPr>
                <w:lang w:val="en-GB"/>
              </w:rPr>
              <w:t xml:space="preserve">Driver/Team       </w:t>
            </w:r>
            <w:r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</w:rPr>
            </w:r>
            <w:r>
              <w:rPr>
                <w:b/>
                <w:i w:val="0"/>
                <w:sz w:val="24"/>
                <w:szCs w:val="24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2886C7" w14:textId="77777777" w:rsidR="00C16603" w:rsidRDefault="00C16603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Nr  </w:t>
            </w:r>
          </w:p>
          <w:p w14:paraId="68C76751" w14:textId="77777777" w:rsidR="00C16603" w:rsidRDefault="00C16603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No  </w:t>
            </w:r>
            <w:r>
              <w:rPr>
                <w:lang w:val="en-GB"/>
              </w:rPr>
              <w:t xml:space="preserve">  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D38556" w14:textId="77777777" w:rsidR="00C16603" w:rsidRDefault="001A3FF2">
            <w:pPr>
              <w:pStyle w:val="Rubrik1"/>
              <w:rPr>
                <w:lang w:val="en-GB"/>
              </w:rPr>
            </w:pPr>
            <w:r>
              <w:rPr>
                <w:i w:val="0"/>
                <w:lang w:val="en-GB"/>
              </w:rPr>
              <w:t>Licensnummer, endast vid straffavgif</w:t>
            </w:r>
            <w:r w:rsidR="001C1E4C">
              <w:rPr>
                <w:i w:val="0"/>
                <w:lang w:val="en-GB"/>
              </w:rPr>
              <w:t>t</w:t>
            </w:r>
            <w:r w:rsidR="00C16603">
              <w:rPr>
                <w:lang w:val="en-GB"/>
              </w:rPr>
              <w:t xml:space="preserve">  </w:t>
            </w:r>
          </w:p>
          <w:p w14:paraId="01AF1833" w14:textId="77777777" w:rsidR="00C16603" w:rsidRDefault="00C16603">
            <w:pPr>
              <w:pStyle w:val="Rubrik1"/>
              <w:rPr>
                <w:b/>
                <w:i w:val="0"/>
                <w:sz w:val="24"/>
                <w:lang w:val="en-GB"/>
              </w:rPr>
            </w:pPr>
            <w:r>
              <w:rPr>
                <w:b/>
                <w:i w:val="0"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b/>
                <w:i w:val="0"/>
                <w:sz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lang w:val="en-GB"/>
              </w:rPr>
            </w:r>
            <w:r>
              <w:rPr>
                <w:b/>
                <w:i w:val="0"/>
                <w:sz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sz w:val="24"/>
                <w:lang w:val="en-GB"/>
              </w:rPr>
              <w:fldChar w:fldCharType="end"/>
            </w:r>
            <w:bookmarkEnd w:id="5"/>
          </w:p>
        </w:tc>
      </w:tr>
      <w:tr w:rsidR="00C16603" w14:paraId="05B612E4" w14:textId="77777777">
        <w:trPr>
          <w:trHeight w:hRule="exact" w:val="560"/>
        </w:trPr>
        <w:tc>
          <w:tcPr>
            <w:tcW w:w="2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78F39A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  <w:p w14:paraId="76264C62" w14:textId="77777777" w:rsidR="00C16603" w:rsidRDefault="00C16603">
            <w:pPr>
              <w:pStyle w:val="Rubrik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Date 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4C1B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Tid</w:t>
            </w:r>
          </w:p>
          <w:p w14:paraId="4E6D6F11" w14:textId="77777777" w:rsidR="00C16603" w:rsidRDefault="00C16603">
            <w:pPr>
              <w:pStyle w:val="Rubrik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Time  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AF0C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 xml:space="preserve">Klass    </w:t>
            </w:r>
          </w:p>
          <w:p w14:paraId="672A5153" w14:textId="77777777" w:rsidR="00C16603" w:rsidRDefault="00C16603">
            <w:pPr>
              <w:pStyle w:val="Rubrik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Class 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7EC18E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Heat nr</w:t>
            </w:r>
          </w:p>
          <w:p w14:paraId="62D44DB5" w14:textId="77777777" w:rsidR="00C16603" w:rsidRDefault="00C16603">
            <w:pPr>
              <w:pStyle w:val="Rubrik1"/>
              <w:rPr>
                <w:sz w:val="28"/>
              </w:rPr>
            </w:pPr>
            <w:r>
              <w:t xml:space="preserve">Heat No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  <w:tr w:rsidR="00C16603" w14:paraId="06451CD5" w14:textId="77777777">
        <w:trPr>
          <w:cantSplit/>
          <w:trHeight w:hRule="exact" w:val="582"/>
        </w:trPr>
        <w:tc>
          <w:tcPr>
            <w:tcW w:w="2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FF6B27" w14:textId="77777777" w:rsidR="00C16603" w:rsidRDefault="00C16603">
            <w:r>
              <w:t>Beslutet gäller serie:</w:t>
            </w:r>
          </w:p>
          <w:p w14:paraId="45BE8518" w14:textId="77777777" w:rsidR="00C16603" w:rsidRPr="00F9393F" w:rsidRDefault="00C16603">
            <w:pPr>
              <w:pStyle w:val="Rubrik6"/>
              <w:rPr>
                <w:sz w:val="20"/>
                <w:lang w:val="sv-SE"/>
              </w:rPr>
            </w:pPr>
            <w:r w:rsidRPr="00F9393F">
              <w:rPr>
                <w:sz w:val="20"/>
                <w:lang w:val="sv-SE"/>
              </w:rPr>
              <w:t>Decision effective series: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FF6" w14:textId="77777777" w:rsidR="00C16603" w:rsidRDefault="00C1660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14:paraId="246FD067" w14:textId="77777777" w:rsidR="00C16603" w:rsidRDefault="00C16603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88"/>
        <w:gridCol w:w="207"/>
        <w:gridCol w:w="567"/>
        <w:gridCol w:w="4677"/>
      </w:tblGrid>
      <w:tr w:rsidR="00C16603" w14:paraId="1086A779" w14:textId="77777777">
        <w:trPr>
          <w:trHeight w:hRule="exact" w:val="560"/>
        </w:trPr>
        <w:tc>
          <w:tcPr>
            <w:tcW w:w="637" w:type="dxa"/>
          </w:tcPr>
          <w:p w14:paraId="709ABBA8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11"/>
          </w:p>
        </w:tc>
        <w:tc>
          <w:tcPr>
            <w:tcW w:w="4188" w:type="dxa"/>
            <w:tcBorders>
              <w:top w:val="single" w:sz="12" w:space="0" w:color="auto"/>
            </w:tcBorders>
          </w:tcPr>
          <w:p w14:paraId="7B1E1DBB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Teknisk kontroll</w:t>
            </w:r>
          </w:p>
          <w:p w14:paraId="4D6778F5" w14:textId="77777777" w:rsidR="00C16603" w:rsidRDefault="00C16603">
            <w:pPr>
              <w:rPr>
                <w:lang w:val="en-GB"/>
              </w:rPr>
            </w:pPr>
            <w:r>
              <w:rPr>
                <w:i/>
                <w:lang w:val="en-GB"/>
              </w:rPr>
              <w:t>Technical control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159829BF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09863698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13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2"/>
          </w:p>
        </w:tc>
        <w:tc>
          <w:tcPr>
            <w:tcW w:w="4677" w:type="dxa"/>
          </w:tcPr>
          <w:p w14:paraId="7CE90D27" w14:textId="77777777" w:rsidR="00C16603" w:rsidRDefault="00C16603">
            <w:r>
              <w:t>Varning</w:t>
            </w:r>
          </w:p>
          <w:p w14:paraId="13AA8A41" w14:textId="77777777" w:rsidR="00C16603" w:rsidRDefault="00C16603">
            <w:r>
              <w:rPr>
                <w:i/>
              </w:rPr>
              <w:t>Reprimand</w:t>
            </w:r>
          </w:p>
        </w:tc>
      </w:tr>
      <w:tr w:rsidR="00C16603" w14:paraId="02F01039" w14:textId="77777777">
        <w:trPr>
          <w:trHeight w:hRule="exact" w:val="592"/>
        </w:trPr>
        <w:tc>
          <w:tcPr>
            <w:tcW w:w="637" w:type="dxa"/>
          </w:tcPr>
          <w:p w14:paraId="18D387DA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3"/>
          </w:p>
        </w:tc>
        <w:tc>
          <w:tcPr>
            <w:tcW w:w="4188" w:type="dxa"/>
          </w:tcPr>
          <w:p w14:paraId="060F8732" w14:textId="77777777" w:rsidR="00C16603" w:rsidRDefault="002E4681">
            <w:r>
              <w:t>Felaktig ljudnivå</w:t>
            </w:r>
          </w:p>
          <w:p w14:paraId="1CC24A34" w14:textId="77777777" w:rsidR="002E4681" w:rsidRPr="0060768E" w:rsidRDefault="002E4681">
            <w:pPr>
              <w:rPr>
                <w:i/>
              </w:rPr>
            </w:pPr>
            <w:r w:rsidRPr="0060768E">
              <w:rPr>
                <w:i/>
              </w:rPr>
              <w:t>Exeeded Noice Level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64A579D7" w14:textId="77777777" w:rsidR="00C16603" w:rsidRDefault="00C16603"/>
        </w:tc>
        <w:tc>
          <w:tcPr>
            <w:tcW w:w="567" w:type="dxa"/>
          </w:tcPr>
          <w:p w14:paraId="3B401BDA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14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4"/>
          </w:p>
        </w:tc>
        <w:tc>
          <w:tcPr>
            <w:tcW w:w="4677" w:type="dxa"/>
          </w:tcPr>
          <w:p w14:paraId="25793F82" w14:textId="77777777" w:rsidR="00C16603" w:rsidRDefault="00F100BE">
            <w:pPr>
              <w:rPr>
                <w:b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A3F26" wp14:editId="40B54B6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165100</wp:posOffset>
                      </wp:positionV>
                      <wp:extent cx="1657350" cy="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E03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1.45pt;margin-top:13pt;width:13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"/>
                  </w:pict>
                </mc:Fallback>
              </mc:AlternateContent>
            </w:r>
            <w:r w:rsidR="00744EF8">
              <w:t>Straffavgift</w:t>
            </w:r>
            <w:r w:rsidR="00C16603">
              <w:t xml:space="preserve">    </w:t>
            </w:r>
            <w:r w:rsidR="00744EF8">
              <w:t xml:space="preserve">    </w:t>
            </w:r>
            <w:r w:rsidR="00C16603">
              <w:t xml:space="preserve"> …</w:t>
            </w:r>
            <w:r w:rsidR="00C16603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C16603">
              <w:rPr>
                <w:b/>
              </w:rPr>
              <w:instrText xml:space="preserve"> FORMTEXT </w:instrText>
            </w:r>
            <w:r w:rsidR="00C16603">
              <w:rPr>
                <w:b/>
              </w:rPr>
            </w:r>
            <w:r w:rsidR="00C16603">
              <w:rPr>
                <w:b/>
              </w:rPr>
              <w:fldChar w:fldCharType="separate"/>
            </w:r>
            <w:r w:rsidR="00642D14">
              <w:rPr>
                <w:b/>
              </w:rPr>
              <w:t> </w:t>
            </w:r>
            <w:r w:rsidR="00642D14">
              <w:rPr>
                <w:b/>
              </w:rPr>
              <w:t> </w:t>
            </w:r>
            <w:r w:rsidR="00642D14">
              <w:rPr>
                <w:b/>
              </w:rPr>
              <w:t> </w:t>
            </w:r>
            <w:r w:rsidR="00642D14">
              <w:rPr>
                <w:b/>
              </w:rPr>
              <w:t> </w:t>
            </w:r>
            <w:r w:rsidR="00642D14">
              <w:rPr>
                <w:b/>
              </w:rPr>
              <w:t> </w:t>
            </w:r>
            <w:r w:rsidR="00C16603">
              <w:rPr>
                <w:b/>
              </w:rPr>
              <w:fldChar w:fldCharType="end"/>
            </w:r>
            <w:bookmarkEnd w:id="15"/>
            <w:r w:rsidR="00C16603">
              <w:rPr>
                <w:b/>
              </w:rPr>
              <w:t>SEK</w:t>
            </w:r>
          </w:p>
          <w:p w14:paraId="37861261" w14:textId="77777777" w:rsidR="00C16603" w:rsidRDefault="00C16603">
            <w:pPr>
              <w:rPr>
                <w:sz w:val="6"/>
                <w:szCs w:val="6"/>
              </w:rPr>
            </w:pPr>
          </w:p>
          <w:p w14:paraId="2D7BD6E6" w14:textId="77777777" w:rsidR="00C16603" w:rsidRDefault="00C16603">
            <w:r>
              <w:rPr>
                <w:i/>
              </w:rPr>
              <w:t xml:space="preserve">Fine         </w:t>
            </w:r>
            <w:r>
              <w:t xml:space="preserve">            ...</w:t>
            </w: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>Euro</w:t>
            </w:r>
          </w:p>
        </w:tc>
      </w:tr>
      <w:tr w:rsidR="00C16603" w:rsidRPr="00B7398D" w14:paraId="1E1A7A29" w14:textId="77777777">
        <w:trPr>
          <w:cantSplit/>
          <w:trHeight w:hRule="exact" w:val="560"/>
        </w:trPr>
        <w:tc>
          <w:tcPr>
            <w:tcW w:w="637" w:type="dxa"/>
          </w:tcPr>
          <w:p w14:paraId="4EAB05F1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5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7"/>
          </w:p>
        </w:tc>
        <w:tc>
          <w:tcPr>
            <w:tcW w:w="4188" w:type="dxa"/>
            <w:tcBorders>
              <w:bottom w:val="nil"/>
            </w:tcBorders>
          </w:tcPr>
          <w:p w14:paraId="120FC0FA" w14:textId="77777777" w:rsidR="002E4681" w:rsidRDefault="002E4681" w:rsidP="002E4681">
            <w:r>
              <w:t>Felaktig start</w:t>
            </w:r>
          </w:p>
          <w:p w14:paraId="016AF9CF" w14:textId="77777777" w:rsidR="00C16603" w:rsidRDefault="002E4681" w:rsidP="002E4681">
            <w:pPr>
              <w:rPr>
                <w:lang w:val="en-GB"/>
              </w:rPr>
            </w:pPr>
            <w:r>
              <w:rPr>
                <w:i/>
              </w:rPr>
              <w:t>False start</w:t>
            </w:r>
            <w:r w:rsidR="00C16603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7FFE3C82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57643DEA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27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18"/>
          </w:p>
        </w:tc>
        <w:tc>
          <w:tcPr>
            <w:tcW w:w="4677" w:type="dxa"/>
            <w:tcBorders>
              <w:bottom w:val="nil"/>
            </w:tcBorders>
          </w:tcPr>
          <w:p w14:paraId="3BA81499" w14:textId="77777777" w:rsidR="00C16603" w:rsidRPr="0074373D" w:rsidRDefault="00C16603">
            <w:pPr>
              <w:rPr>
                <w:lang w:val="en-US"/>
              </w:rPr>
            </w:pPr>
            <w:r w:rsidRPr="0074373D">
              <w:rPr>
                <w:b/>
                <w:lang w:val="en-US"/>
              </w:rPr>
              <w:t>Uteslutning ur:</w:t>
            </w:r>
          </w:p>
          <w:p w14:paraId="3A2AFC36" w14:textId="77777777" w:rsidR="00C16603" w:rsidRPr="0074373D" w:rsidRDefault="00C16603">
            <w:pPr>
              <w:rPr>
                <w:lang w:val="en-US"/>
              </w:rPr>
            </w:pPr>
            <w:r w:rsidRPr="0074373D">
              <w:rPr>
                <w:b/>
                <w:i/>
                <w:lang w:val="en-US"/>
              </w:rPr>
              <w:t>Exclusion/ Disqualification from</w:t>
            </w:r>
            <w:r w:rsidRPr="0074373D">
              <w:rPr>
                <w:i/>
                <w:lang w:val="en-US"/>
              </w:rPr>
              <w:t>:</w:t>
            </w:r>
          </w:p>
        </w:tc>
      </w:tr>
      <w:tr w:rsidR="00C16603" w:rsidRPr="00B7398D" w14:paraId="21974E62" w14:textId="77777777">
        <w:trPr>
          <w:cantSplit/>
          <w:trHeight w:hRule="exact" w:val="560"/>
        </w:trPr>
        <w:tc>
          <w:tcPr>
            <w:tcW w:w="637" w:type="dxa"/>
            <w:tcBorders>
              <w:right w:val="nil"/>
            </w:tcBorders>
          </w:tcPr>
          <w:p w14:paraId="78CD48DD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6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9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B8C" w14:textId="77777777" w:rsidR="002E4681" w:rsidRDefault="002E4681" w:rsidP="002E4681">
            <w:pPr>
              <w:rPr>
                <w:lang w:val="en-GB"/>
              </w:rPr>
            </w:pPr>
            <w:r>
              <w:rPr>
                <w:lang w:val="en-GB"/>
              </w:rPr>
              <w:t xml:space="preserve">Omkörning under </w:t>
            </w:r>
            <w:r>
              <w:rPr>
                <w:b/>
                <w:lang w:val="en-GB"/>
              </w:rPr>
              <w:t xml:space="preserve">gulflagg </w:t>
            </w:r>
          </w:p>
          <w:p w14:paraId="71064E09" w14:textId="77777777" w:rsidR="00C16603" w:rsidRPr="00D906C0" w:rsidRDefault="002E4681" w:rsidP="002E4681">
            <w:pPr>
              <w:rPr>
                <w:lang w:val="en-US"/>
              </w:rPr>
            </w:pPr>
            <w:r>
              <w:rPr>
                <w:i/>
                <w:lang w:val="en-GB"/>
              </w:rPr>
              <w:t xml:space="preserve">Overtaking under </w:t>
            </w:r>
            <w:r>
              <w:rPr>
                <w:b/>
                <w:i/>
                <w:lang w:val="en-GB"/>
              </w:rPr>
              <w:t xml:space="preserve">yellow flag 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</w:tcPr>
          <w:p w14:paraId="19ECA9EE" w14:textId="77777777" w:rsidR="00C16603" w:rsidRPr="00D906C0" w:rsidRDefault="00C16603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73FD047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6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20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625EBD7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Kvalificeringsheat nr</w:t>
            </w:r>
          </w:p>
          <w:p w14:paraId="07D56BDA" w14:textId="77777777" w:rsidR="00C16603" w:rsidRDefault="00C16603">
            <w:pPr>
              <w:rPr>
                <w:lang w:val="en-GB"/>
              </w:rPr>
            </w:pPr>
            <w:r>
              <w:rPr>
                <w:i/>
                <w:lang w:val="en-GB"/>
              </w:rPr>
              <w:t>Qualification heat no.         ......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21"/>
            <w:r>
              <w:rPr>
                <w:i/>
                <w:lang w:val="en-GB"/>
              </w:rPr>
              <w:t>..............</w:t>
            </w:r>
            <w:r>
              <w:rPr>
                <w:lang w:val="en-GB"/>
              </w:rPr>
              <w:t xml:space="preserve"> </w:t>
            </w:r>
          </w:p>
        </w:tc>
      </w:tr>
      <w:tr w:rsidR="00C16603" w:rsidRPr="00B7398D" w14:paraId="27E9DA84" w14:textId="77777777">
        <w:trPr>
          <w:cantSplit/>
          <w:trHeight w:hRule="exact" w:val="560"/>
        </w:trPr>
        <w:tc>
          <w:tcPr>
            <w:tcW w:w="637" w:type="dxa"/>
          </w:tcPr>
          <w:p w14:paraId="44A6C451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22"/>
          </w:p>
        </w:tc>
        <w:tc>
          <w:tcPr>
            <w:tcW w:w="4188" w:type="dxa"/>
            <w:tcBorders>
              <w:top w:val="nil"/>
              <w:bottom w:val="single" w:sz="6" w:space="0" w:color="auto"/>
            </w:tcBorders>
          </w:tcPr>
          <w:p w14:paraId="4CC6328A" w14:textId="77777777" w:rsidR="002E4681" w:rsidRDefault="002E4681" w:rsidP="002E4681">
            <w:r>
              <w:t xml:space="preserve">Körning mot </w:t>
            </w:r>
            <w:r>
              <w:rPr>
                <w:b/>
              </w:rPr>
              <w:t>teknisk flagg</w:t>
            </w:r>
          </w:p>
          <w:p w14:paraId="6A8DAD2D" w14:textId="77777777" w:rsidR="00C16603" w:rsidRDefault="002E4681" w:rsidP="002E4681">
            <w:r>
              <w:rPr>
                <w:i/>
              </w:rPr>
              <w:t>Driving against</w:t>
            </w:r>
            <w:r>
              <w:rPr>
                <w:b/>
                <w:i/>
              </w:rPr>
              <w:t xml:space="preserve"> technical flag    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58397768" w14:textId="77777777" w:rsidR="00C16603" w:rsidRDefault="00C16603"/>
        </w:tc>
        <w:tc>
          <w:tcPr>
            <w:tcW w:w="567" w:type="dxa"/>
          </w:tcPr>
          <w:p w14:paraId="2FA6A560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7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23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723307D" w14:textId="77777777" w:rsidR="00C16603" w:rsidRDefault="00674D9E">
            <w:pPr>
              <w:rPr>
                <w:lang w:val="en-GB"/>
              </w:rPr>
            </w:pPr>
            <w:r>
              <w:rPr>
                <w:lang w:val="en-GB"/>
              </w:rPr>
              <w:t>Tävlings</w:t>
            </w:r>
            <w:r w:rsidR="00C16603">
              <w:rPr>
                <w:lang w:val="en-GB"/>
              </w:rPr>
              <w:t>heat nr</w:t>
            </w:r>
          </w:p>
          <w:p w14:paraId="0C07F25F" w14:textId="77777777" w:rsidR="00C16603" w:rsidRDefault="00C16603">
            <w:pPr>
              <w:rPr>
                <w:lang w:val="en-GB"/>
              </w:rPr>
            </w:pPr>
            <w:r>
              <w:rPr>
                <w:i/>
                <w:lang w:val="en-GB"/>
              </w:rPr>
              <w:t>Race heat no</w:t>
            </w:r>
            <w:r>
              <w:rPr>
                <w:lang w:val="en-GB"/>
              </w:rPr>
              <w:t>.               ....</w:t>
            </w:r>
            <w:r w:rsidR="00BC316B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="00BC316B">
              <w:rPr>
                <w:lang w:val="en-GB"/>
              </w:rPr>
              <w:instrText xml:space="preserve"> FORMTEXT </w:instrText>
            </w:r>
            <w:r w:rsidR="00BC316B">
              <w:rPr>
                <w:lang w:val="en-GB"/>
              </w:rPr>
            </w:r>
            <w:r w:rsidR="00BC316B">
              <w:rPr>
                <w:lang w:val="en-GB"/>
              </w:rPr>
              <w:fldChar w:fldCharType="separate"/>
            </w:r>
            <w:r w:rsidR="00BC316B">
              <w:rPr>
                <w:noProof/>
                <w:lang w:val="en-GB"/>
              </w:rPr>
              <w:t> </w:t>
            </w:r>
            <w:r w:rsidR="00BC316B">
              <w:rPr>
                <w:noProof/>
                <w:lang w:val="en-GB"/>
              </w:rPr>
              <w:t> </w:t>
            </w:r>
            <w:r w:rsidR="00BC316B">
              <w:rPr>
                <w:noProof/>
                <w:lang w:val="en-GB"/>
              </w:rPr>
              <w:t> </w:t>
            </w:r>
            <w:r w:rsidR="00BC316B">
              <w:rPr>
                <w:noProof/>
                <w:lang w:val="en-GB"/>
              </w:rPr>
              <w:t> </w:t>
            </w:r>
            <w:r w:rsidR="00BC316B">
              <w:rPr>
                <w:noProof/>
                <w:lang w:val="en-GB"/>
              </w:rPr>
              <w:t> </w:t>
            </w:r>
            <w:r w:rsidR="00BC316B">
              <w:rPr>
                <w:lang w:val="en-GB"/>
              </w:rPr>
              <w:fldChar w:fldCharType="end"/>
            </w:r>
            <w:bookmarkEnd w:id="24"/>
            <w:r>
              <w:rPr>
                <w:lang w:val="en-GB"/>
              </w:rPr>
              <w:t>……..</w:t>
            </w:r>
          </w:p>
        </w:tc>
      </w:tr>
      <w:tr w:rsidR="00C16603" w14:paraId="66C00E74" w14:textId="77777777">
        <w:trPr>
          <w:trHeight w:hRule="exact" w:val="560"/>
        </w:trPr>
        <w:tc>
          <w:tcPr>
            <w:tcW w:w="637" w:type="dxa"/>
          </w:tcPr>
          <w:p w14:paraId="5170AFAD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8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25"/>
          </w:p>
        </w:tc>
        <w:tc>
          <w:tcPr>
            <w:tcW w:w="4188" w:type="dxa"/>
            <w:tcBorders>
              <w:top w:val="nil"/>
            </w:tcBorders>
          </w:tcPr>
          <w:p w14:paraId="6B1062C0" w14:textId="77777777" w:rsidR="002E4681" w:rsidRDefault="002E4681" w:rsidP="002E4681">
            <w:r>
              <w:t xml:space="preserve">Körning mot </w:t>
            </w:r>
            <w:r>
              <w:rPr>
                <w:b/>
              </w:rPr>
              <w:t>svart flagg</w:t>
            </w:r>
          </w:p>
          <w:p w14:paraId="6EA956F5" w14:textId="77777777" w:rsidR="00C16603" w:rsidRDefault="002E4681" w:rsidP="002E4681">
            <w:pPr>
              <w:rPr>
                <w:b/>
                <w:i/>
              </w:rPr>
            </w:pPr>
            <w:r>
              <w:rPr>
                <w:i/>
              </w:rPr>
              <w:t xml:space="preserve">Driving against </w:t>
            </w:r>
            <w:r>
              <w:rPr>
                <w:b/>
                <w:i/>
              </w:rPr>
              <w:t xml:space="preserve">black flag  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7179F4E7" w14:textId="77777777" w:rsidR="00C16603" w:rsidRDefault="00C16603"/>
        </w:tc>
        <w:tc>
          <w:tcPr>
            <w:tcW w:w="567" w:type="dxa"/>
          </w:tcPr>
          <w:p w14:paraId="6EB54484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8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26"/>
          </w:p>
        </w:tc>
        <w:tc>
          <w:tcPr>
            <w:tcW w:w="4677" w:type="dxa"/>
            <w:tcBorders>
              <w:top w:val="nil"/>
              <w:bottom w:val="single" w:sz="6" w:space="0" w:color="auto"/>
            </w:tcBorders>
          </w:tcPr>
          <w:p w14:paraId="3B126CDF" w14:textId="77777777" w:rsidR="00C16603" w:rsidRDefault="00C16603">
            <w:proofErr w:type="gramStart"/>
            <w:r>
              <w:t>Tävlingen  (</w:t>
            </w:r>
            <w:proofErr w:type="gramEnd"/>
            <w:r>
              <w:rPr>
                <w:sz w:val="16"/>
                <w:szCs w:val="16"/>
              </w:rPr>
              <w:t>hela helgen)</w:t>
            </w:r>
          </w:p>
          <w:p w14:paraId="4CE776A9" w14:textId="77777777" w:rsidR="00C16603" w:rsidRDefault="00C16603">
            <w:r>
              <w:rPr>
                <w:i/>
              </w:rPr>
              <w:t>The event</w:t>
            </w:r>
          </w:p>
        </w:tc>
      </w:tr>
      <w:tr w:rsidR="00C16603" w14:paraId="78FB8CAE" w14:textId="77777777">
        <w:trPr>
          <w:trHeight w:hRule="exact" w:val="560"/>
        </w:trPr>
        <w:tc>
          <w:tcPr>
            <w:tcW w:w="637" w:type="dxa"/>
          </w:tcPr>
          <w:p w14:paraId="70F768E8" w14:textId="77777777" w:rsidR="00C16603" w:rsidRPr="00D906C0" w:rsidRDefault="00C16603">
            <w:pPr>
              <w:pStyle w:val="Rubrik4"/>
              <w:rPr>
                <w:rFonts w:ascii="Arial Black" w:hAnsi="Arial Black"/>
              </w:rPr>
            </w:pPr>
            <w:r w:rsidRPr="00D906C0">
              <w:rPr>
                <w:rFonts w:ascii="Arial Black" w:hAnsi="Arial Black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9"/>
            <w:r w:rsidRPr="00D906C0">
              <w:rPr>
                <w:rFonts w:ascii="Arial Black" w:hAnsi="Arial Black"/>
              </w:rPr>
              <w:instrText xml:space="preserve"> FORMCHECKBOX </w:instrText>
            </w:r>
            <w:r w:rsidR="00B7398D">
              <w:rPr>
                <w:rFonts w:ascii="Arial Black" w:hAnsi="Arial Black"/>
              </w:rPr>
            </w:r>
            <w:r w:rsidR="00B7398D">
              <w:rPr>
                <w:rFonts w:ascii="Arial Black" w:hAnsi="Arial Black"/>
              </w:rPr>
              <w:fldChar w:fldCharType="separate"/>
            </w:r>
            <w:r w:rsidRPr="00D906C0">
              <w:rPr>
                <w:rFonts w:ascii="Arial Black" w:hAnsi="Arial Black"/>
              </w:rPr>
              <w:fldChar w:fldCharType="end"/>
            </w:r>
            <w:bookmarkEnd w:id="27"/>
          </w:p>
        </w:tc>
        <w:tc>
          <w:tcPr>
            <w:tcW w:w="4188" w:type="dxa"/>
          </w:tcPr>
          <w:p w14:paraId="5E807448" w14:textId="77777777" w:rsidR="002E4681" w:rsidRDefault="002E4681" w:rsidP="002E4681">
            <w:pPr>
              <w:rPr>
                <w:b/>
              </w:rPr>
            </w:pPr>
            <w:r>
              <w:t xml:space="preserve">Ignorerat  </w:t>
            </w:r>
            <w:r>
              <w:rPr>
                <w:b/>
              </w:rPr>
              <w:t>blå flagga</w:t>
            </w:r>
          </w:p>
          <w:p w14:paraId="00F9CC7F" w14:textId="77777777" w:rsidR="00C16603" w:rsidRDefault="002E4681" w:rsidP="002E4681">
            <w:r>
              <w:rPr>
                <w:i/>
              </w:rPr>
              <w:t>Ignoring</w:t>
            </w:r>
            <w:r>
              <w:rPr>
                <w:b/>
                <w:i/>
              </w:rPr>
              <w:t xml:space="preserve"> blue flag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0A26CB8D" w14:textId="77777777" w:rsidR="00C16603" w:rsidRDefault="00C16603"/>
        </w:tc>
        <w:tc>
          <w:tcPr>
            <w:tcW w:w="567" w:type="dxa"/>
          </w:tcPr>
          <w:p w14:paraId="0D5BA888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9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28"/>
          </w:p>
        </w:tc>
        <w:tc>
          <w:tcPr>
            <w:tcW w:w="4677" w:type="dxa"/>
            <w:tcBorders>
              <w:top w:val="nil"/>
            </w:tcBorders>
          </w:tcPr>
          <w:p w14:paraId="105D3340" w14:textId="77777777" w:rsidR="00142470" w:rsidRDefault="00142470" w:rsidP="00142470">
            <w:pPr>
              <w:rPr>
                <w:lang w:val="en-GB"/>
              </w:rPr>
            </w:pPr>
            <w:r>
              <w:rPr>
                <w:lang w:val="en-GB"/>
              </w:rPr>
              <w:t xml:space="preserve">Tidstillägg                  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       </w:t>
            </w:r>
          </w:p>
          <w:p w14:paraId="6283E52B" w14:textId="77777777" w:rsidR="00C16603" w:rsidRDefault="00137377" w:rsidP="00142470">
            <w:bookmarkStart w:id="29" w:name="Text29"/>
            <w:r>
              <w:rPr>
                <w:i/>
                <w:lang w:val="en-GB"/>
              </w:rPr>
              <w:t xml:space="preserve">Time penalty </w:t>
            </w:r>
            <w:r w:rsidR="00142470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42470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="00142470">
              <w:rPr>
                <w:b/>
                <w:sz w:val="24"/>
                <w:szCs w:val="24"/>
                <w:lang w:val="en-GB"/>
              </w:rPr>
            </w:r>
            <w:r w:rsidR="00142470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142470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42470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42470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42470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42470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142470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29"/>
            <w:r w:rsidR="00142470">
              <w:rPr>
                <w:lang w:val="en-GB"/>
              </w:rPr>
              <w:t>.…...</w:t>
            </w:r>
            <w:r w:rsidR="00142470">
              <w:rPr>
                <w:b/>
                <w:lang w:val="en-GB"/>
              </w:rPr>
              <w:t>sec.</w:t>
            </w:r>
          </w:p>
        </w:tc>
      </w:tr>
      <w:tr w:rsidR="00C16603" w14:paraId="79461B8D" w14:textId="77777777" w:rsidTr="003F35E1">
        <w:trPr>
          <w:trHeight w:hRule="exact" w:val="560"/>
        </w:trPr>
        <w:tc>
          <w:tcPr>
            <w:tcW w:w="637" w:type="dxa"/>
          </w:tcPr>
          <w:p w14:paraId="6550E080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0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30"/>
          </w:p>
        </w:tc>
        <w:tc>
          <w:tcPr>
            <w:tcW w:w="4188" w:type="dxa"/>
          </w:tcPr>
          <w:p w14:paraId="6AC180EA" w14:textId="77777777" w:rsidR="002E4681" w:rsidRDefault="002E4681" w:rsidP="002E4681">
            <w:r>
              <w:t>Ojust körning</w:t>
            </w:r>
          </w:p>
          <w:p w14:paraId="1C7B78DC" w14:textId="77777777" w:rsidR="00C16603" w:rsidRDefault="002E4681" w:rsidP="002E4681">
            <w:r>
              <w:rPr>
                <w:i/>
              </w:rPr>
              <w:t>Unfair driving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47D86052" w14:textId="77777777" w:rsidR="00C16603" w:rsidRDefault="00C16603"/>
        </w:tc>
        <w:tc>
          <w:tcPr>
            <w:tcW w:w="567" w:type="dxa"/>
          </w:tcPr>
          <w:p w14:paraId="52F3FFCE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0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31"/>
          </w:p>
        </w:tc>
        <w:tc>
          <w:tcPr>
            <w:tcW w:w="4677" w:type="dxa"/>
            <w:vAlign w:val="center"/>
          </w:tcPr>
          <w:p w14:paraId="75A96FC1" w14:textId="77777777" w:rsidR="00142470" w:rsidRDefault="00142470" w:rsidP="00142470">
            <w:pPr>
              <w:pStyle w:val="Sidhuvud"/>
              <w:tabs>
                <w:tab w:val="clear" w:pos="4536"/>
                <w:tab w:val="clear" w:pos="9072"/>
              </w:tabs>
            </w:pPr>
            <w:r>
              <w:t>Gult kort</w:t>
            </w:r>
          </w:p>
          <w:p w14:paraId="00312ADD" w14:textId="77777777" w:rsidR="00C16603" w:rsidRDefault="00142470" w:rsidP="00142470">
            <w:pPr>
              <w:rPr>
                <w:lang w:val="en-GB"/>
              </w:rPr>
            </w:pPr>
            <w:r>
              <w:rPr>
                <w:i/>
              </w:rPr>
              <w:t>Yellow card</w:t>
            </w:r>
          </w:p>
        </w:tc>
      </w:tr>
      <w:tr w:rsidR="00C16603" w:rsidRPr="00142470" w14:paraId="54596784" w14:textId="77777777">
        <w:trPr>
          <w:trHeight w:hRule="exact" w:val="560"/>
        </w:trPr>
        <w:tc>
          <w:tcPr>
            <w:tcW w:w="637" w:type="dxa"/>
          </w:tcPr>
          <w:p w14:paraId="119BE411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1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</w:r>
            <w:r w:rsidR="00B7398D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32"/>
          </w:p>
        </w:tc>
        <w:tc>
          <w:tcPr>
            <w:tcW w:w="4188" w:type="dxa"/>
          </w:tcPr>
          <w:p w14:paraId="24891AFF" w14:textId="77777777" w:rsidR="002E4681" w:rsidRDefault="00137377" w:rsidP="002E4681">
            <w:r>
              <w:t>Hastighets</w:t>
            </w:r>
            <w:r w:rsidR="002E4681">
              <w:t>överträdelse i bandepå</w:t>
            </w:r>
          </w:p>
          <w:p w14:paraId="3ADD72AB" w14:textId="77777777" w:rsidR="00C16603" w:rsidRDefault="002E4681" w:rsidP="00137377">
            <w:pPr>
              <w:pStyle w:val="Rubrik1"/>
              <w:rPr>
                <w:lang w:val="en-GB"/>
              </w:rPr>
            </w:pPr>
            <w:r w:rsidRPr="00744EF8">
              <w:rPr>
                <w:lang w:val="en-GB"/>
              </w:rPr>
              <w:t xml:space="preserve">Speeding in the pit line….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744EF8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Pr="00744EF8">
              <w:rPr>
                <w:lang w:val="en-GB"/>
              </w:rPr>
              <w:t>…….</w:t>
            </w:r>
            <w:r>
              <w:rPr>
                <w:b/>
              </w:rPr>
              <w:t>km/</w:t>
            </w:r>
            <w:r w:rsidR="00137377">
              <w:rPr>
                <w:b/>
              </w:rPr>
              <w:t>h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5C84CF47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6E10C9BB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1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34"/>
          </w:p>
        </w:tc>
        <w:tc>
          <w:tcPr>
            <w:tcW w:w="4677" w:type="dxa"/>
          </w:tcPr>
          <w:p w14:paraId="1517FD34" w14:textId="77777777" w:rsidR="00C16603" w:rsidRPr="00142470" w:rsidRDefault="00142470">
            <w:pPr>
              <w:pStyle w:val="Sidhuvud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>
              <w:rPr>
                <w:i/>
                <w:lang w:val="en-GB"/>
              </w:rPr>
              <w:t xml:space="preserve"> </w:t>
            </w:r>
            <w:r>
              <w:rPr>
                <w:i/>
                <w:sz w:val="24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rPr>
                <w:i/>
                <w:sz w:val="24"/>
                <w:lang w:val="en-GB"/>
              </w:rPr>
              <w:instrText xml:space="preserve"> FORMTEXT </w:instrText>
            </w:r>
            <w:r>
              <w:rPr>
                <w:i/>
                <w:sz w:val="24"/>
                <w:lang w:val="en-GB"/>
              </w:rPr>
            </w:r>
            <w:r>
              <w:rPr>
                <w:i/>
                <w:sz w:val="24"/>
                <w:lang w:val="en-GB"/>
              </w:rPr>
              <w:fldChar w:fldCharType="separate"/>
            </w:r>
            <w:r>
              <w:rPr>
                <w:i/>
                <w:noProof/>
                <w:sz w:val="24"/>
                <w:lang w:val="en-GB"/>
              </w:rPr>
              <w:t> </w:t>
            </w:r>
            <w:r>
              <w:rPr>
                <w:i/>
                <w:noProof/>
                <w:sz w:val="24"/>
                <w:lang w:val="en-GB"/>
              </w:rPr>
              <w:t> </w:t>
            </w:r>
            <w:r>
              <w:rPr>
                <w:i/>
                <w:noProof/>
                <w:sz w:val="24"/>
                <w:lang w:val="en-GB"/>
              </w:rPr>
              <w:t> </w:t>
            </w:r>
            <w:r>
              <w:rPr>
                <w:i/>
                <w:noProof/>
                <w:sz w:val="24"/>
                <w:lang w:val="en-GB"/>
              </w:rPr>
              <w:t> </w:t>
            </w:r>
            <w:r>
              <w:rPr>
                <w:i/>
                <w:noProof/>
                <w:sz w:val="24"/>
                <w:lang w:val="en-GB"/>
              </w:rPr>
              <w:t> </w:t>
            </w:r>
            <w:r>
              <w:rPr>
                <w:i/>
                <w:sz w:val="24"/>
                <w:lang w:val="en-GB"/>
              </w:rPr>
              <w:fldChar w:fldCharType="end"/>
            </w:r>
            <w:bookmarkEnd w:id="35"/>
            <w:r>
              <w:rPr>
                <w:i/>
                <w:lang w:val="en-GB"/>
              </w:rPr>
              <w:t>sec Stop &amp; Go</w:t>
            </w:r>
          </w:p>
        </w:tc>
      </w:tr>
      <w:tr w:rsidR="00C16603" w:rsidRPr="00137377" w14:paraId="5D769C3B" w14:textId="77777777">
        <w:trPr>
          <w:trHeight w:hRule="exact" w:val="560"/>
        </w:trPr>
        <w:tc>
          <w:tcPr>
            <w:tcW w:w="637" w:type="dxa"/>
          </w:tcPr>
          <w:p w14:paraId="04E51291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12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36"/>
          </w:p>
        </w:tc>
        <w:tc>
          <w:tcPr>
            <w:tcW w:w="4188" w:type="dxa"/>
          </w:tcPr>
          <w:p w14:paraId="6305EF75" w14:textId="77777777" w:rsidR="002E4681" w:rsidRDefault="002E4681" w:rsidP="002E4681">
            <w:pPr>
              <w:rPr>
                <w:lang w:val="en-GB"/>
              </w:rPr>
            </w:pPr>
            <w:r>
              <w:rPr>
                <w:lang w:val="en-GB"/>
              </w:rPr>
              <w:t xml:space="preserve">Upphävd Parc Fermé </w:t>
            </w:r>
          </w:p>
          <w:p w14:paraId="75C050D7" w14:textId="77777777" w:rsidR="00C16603" w:rsidRPr="00D906C0" w:rsidRDefault="002E4681" w:rsidP="002E4681">
            <w:pPr>
              <w:pStyle w:val="Rubrik1"/>
              <w:rPr>
                <w:sz w:val="28"/>
                <w:lang w:val="en-US"/>
              </w:rPr>
            </w:pPr>
            <w:r>
              <w:rPr>
                <w:lang w:val="en-GB"/>
              </w:rPr>
              <w:t>Cancelled Parc Fermé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6DEA332D" w14:textId="77777777" w:rsidR="00C16603" w:rsidRPr="00D906C0" w:rsidRDefault="00C16603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CBA34EA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22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37"/>
          </w:p>
        </w:tc>
        <w:tc>
          <w:tcPr>
            <w:tcW w:w="4677" w:type="dxa"/>
          </w:tcPr>
          <w:p w14:paraId="1E8CE0AF" w14:textId="77777777" w:rsidR="00142470" w:rsidRDefault="00137377" w:rsidP="00142470">
            <w:r>
              <w:t>Placerad sist på start</w:t>
            </w:r>
            <w:r w:rsidR="00142470">
              <w:t>gri</w:t>
            </w:r>
            <w:r>
              <w:t>d</w:t>
            </w:r>
            <w:r w:rsidR="00142470">
              <w:t xml:space="preserve">den, </w:t>
            </w:r>
            <w:r>
              <w:t>finalheat</w:t>
            </w:r>
            <w:r w:rsidR="00142470">
              <w:t xml:space="preserve"> </w:t>
            </w:r>
          </w:p>
          <w:p w14:paraId="1D944DBA" w14:textId="77777777" w:rsidR="00C16603" w:rsidRDefault="00142470" w:rsidP="0014247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Placed last on the starting grid, race</w:t>
            </w:r>
            <w:r>
              <w:rPr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8"/>
          </w:p>
        </w:tc>
      </w:tr>
      <w:tr w:rsidR="00C16603" w:rsidRPr="00B7398D" w14:paraId="691118D1" w14:textId="77777777">
        <w:trPr>
          <w:trHeight w:hRule="exact" w:val="560"/>
        </w:trPr>
        <w:tc>
          <w:tcPr>
            <w:tcW w:w="637" w:type="dxa"/>
          </w:tcPr>
          <w:p w14:paraId="2A545E19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23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39"/>
          </w:p>
        </w:tc>
        <w:tc>
          <w:tcPr>
            <w:tcW w:w="4188" w:type="dxa"/>
          </w:tcPr>
          <w:p w14:paraId="01AAB6AF" w14:textId="77777777" w:rsidR="00C16603" w:rsidRDefault="00C16603">
            <w:pPr>
              <w:pStyle w:val="Rubrik1"/>
              <w:rPr>
                <w:i w:val="0"/>
              </w:rPr>
            </w:pPr>
            <w:r>
              <w:rPr>
                <w:i w:val="0"/>
              </w:rPr>
              <w:t>Ej närvarat/sen ankomst på förar/teamchefs möte</w:t>
            </w:r>
          </w:p>
          <w:p w14:paraId="0D2F03A3" w14:textId="77777777" w:rsidR="00C16603" w:rsidRDefault="00C1660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Not/late attending at drivers briefing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5FAB3033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4564F6E6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ryss24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40"/>
          </w:p>
        </w:tc>
        <w:tc>
          <w:tcPr>
            <w:tcW w:w="4677" w:type="dxa"/>
          </w:tcPr>
          <w:p w14:paraId="4D60B311" w14:textId="77777777" w:rsidR="00142470" w:rsidRPr="001A3FF2" w:rsidRDefault="00142470" w:rsidP="00142470">
            <w:pPr>
              <w:rPr>
                <w:b/>
                <w:lang w:val="en-GB"/>
              </w:rPr>
            </w:pPr>
            <w:r w:rsidRPr="001A3FF2">
              <w:rPr>
                <w:lang w:val="en-GB"/>
              </w:rPr>
              <w:t>Nedflyttning</w:t>
            </w:r>
            <w:r w:rsidRPr="001A3FF2">
              <w:rPr>
                <w:i/>
                <w:lang w:val="en-GB"/>
              </w:rPr>
              <w:t xml:space="preserve">        </w:t>
            </w:r>
            <w:r w:rsidRPr="001A3FF2">
              <w:rPr>
                <w:b/>
                <w:lang w:val="en-GB"/>
              </w:rPr>
              <w:t xml:space="preserve">  </w:t>
            </w:r>
            <w:r w:rsidRPr="001A3FF2">
              <w:rPr>
                <w:lang w:val="en-GB"/>
              </w:rPr>
              <w:t>pos</w:t>
            </w:r>
            <w:r w:rsidR="00137377" w:rsidRPr="001A3FF2">
              <w:rPr>
                <w:lang w:val="en-GB"/>
              </w:rPr>
              <w:t xml:space="preserve">. </w:t>
            </w:r>
            <w:r w:rsidRPr="001A3FF2">
              <w:rPr>
                <w:lang w:val="en-GB"/>
              </w:rPr>
              <w:t>på startgri</w:t>
            </w:r>
            <w:r w:rsidR="00137377" w:rsidRPr="001A3FF2">
              <w:rPr>
                <w:lang w:val="en-GB"/>
              </w:rPr>
              <w:t>d</w:t>
            </w:r>
            <w:r w:rsidRPr="001A3FF2">
              <w:rPr>
                <w:lang w:val="en-GB"/>
              </w:rPr>
              <w:t>den</w:t>
            </w:r>
            <w:r w:rsidR="00137377" w:rsidRPr="001A3FF2">
              <w:rPr>
                <w:lang w:val="en-GB"/>
              </w:rPr>
              <w:t>,</w:t>
            </w:r>
            <w:r w:rsidR="00137377" w:rsidRPr="001A3FF2">
              <w:rPr>
                <w:b/>
                <w:lang w:val="en-GB"/>
              </w:rPr>
              <w:t xml:space="preserve"> </w:t>
            </w:r>
            <w:r w:rsidR="00137377" w:rsidRPr="001A3FF2">
              <w:rPr>
                <w:lang w:val="en-GB"/>
              </w:rPr>
              <w:t>finalheat</w:t>
            </w:r>
          </w:p>
          <w:p w14:paraId="11C26108" w14:textId="77777777" w:rsidR="00C16603" w:rsidRDefault="00142470" w:rsidP="00F01DEC">
            <w:pPr>
              <w:jc w:val="center"/>
              <w:rPr>
                <w:lang w:val="en-GB"/>
              </w:rPr>
            </w:pPr>
            <w:r>
              <w:rPr>
                <w:i/>
                <w:lang w:val="en-GB"/>
              </w:rPr>
              <w:t xml:space="preserve">A drop of  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1"/>
            <w:r>
              <w:rPr>
                <w:i/>
                <w:lang w:val="en-GB"/>
              </w:rPr>
              <w:t>pos. on the starting grid</w:t>
            </w:r>
            <w:r w:rsidR="00137377">
              <w:rPr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race 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2"/>
          </w:p>
        </w:tc>
      </w:tr>
      <w:tr w:rsidR="00C16603" w:rsidRPr="00F9393F" w14:paraId="4DA3F428" w14:textId="77777777">
        <w:trPr>
          <w:trHeight w:hRule="exact" w:val="504"/>
        </w:trPr>
        <w:tc>
          <w:tcPr>
            <w:tcW w:w="637" w:type="dxa"/>
          </w:tcPr>
          <w:p w14:paraId="4FF1EA82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25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43"/>
          </w:p>
        </w:tc>
        <w:tc>
          <w:tcPr>
            <w:tcW w:w="4188" w:type="dxa"/>
          </w:tcPr>
          <w:p w14:paraId="0EBE5C3D" w14:textId="77777777" w:rsidR="001242D6" w:rsidRDefault="001242D6" w:rsidP="001242D6">
            <w:r>
              <w:t>Övrigt</w:t>
            </w:r>
          </w:p>
          <w:p w14:paraId="37E54FED" w14:textId="77777777" w:rsidR="00C16603" w:rsidRDefault="001242D6" w:rsidP="001242D6">
            <w:pPr>
              <w:pStyle w:val="Rubrik1"/>
              <w:rPr>
                <w:sz w:val="28"/>
              </w:rPr>
            </w:pPr>
            <w:r>
              <w:t xml:space="preserve"> Others</w:t>
            </w:r>
            <w:r w:rsidR="002E4681">
              <w:t xml:space="preserve"> </w:t>
            </w:r>
            <w:r w:rsidR="002E468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E4681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 w:rsidR="002E4681">
              <w:rPr>
                <w:b/>
                <w:sz w:val="24"/>
                <w:szCs w:val="24"/>
                <w:lang w:val="en-GB"/>
              </w:rPr>
            </w:r>
            <w:r w:rsidR="002E4681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2E46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E46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E46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E46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E4681">
              <w:rPr>
                <w:b/>
                <w:noProof/>
                <w:sz w:val="24"/>
                <w:szCs w:val="24"/>
                <w:lang w:val="en-GB"/>
              </w:rPr>
              <w:t> </w:t>
            </w:r>
            <w:r w:rsidR="002E4681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733800AD" w14:textId="77777777" w:rsidR="00C16603" w:rsidRDefault="00C16603"/>
        </w:tc>
        <w:tc>
          <w:tcPr>
            <w:tcW w:w="567" w:type="dxa"/>
          </w:tcPr>
          <w:p w14:paraId="467ED4EC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26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B7398D">
              <w:rPr>
                <w:rFonts w:ascii="Arial Black" w:hAnsi="Arial Black"/>
                <w:b/>
                <w:sz w:val="36"/>
              </w:rPr>
            </w:r>
            <w:r w:rsidR="00B7398D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44"/>
          </w:p>
        </w:tc>
        <w:tc>
          <w:tcPr>
            <w:tcW w:w="4677" w:type="dxa"/>
          </w:tcPr>
          <w:p w14:paraId="0ABB471E" w14:textId="77777777" w:rsidR="00C16603" w:rsidRDefault="00142470">
            <w:pPr>
              <w:rPr>
                <w:i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25DA8D75" w14:textId="77777777" w:rsidR="00C16603" w:rsidRPr="001242D6" w:rsidRDefault="00C16603">
      <w:pPr>
        <w:rPr>
          <w:sz w:val="8"/>
          <w:szCs w:val="8"/>
          <w:lang w:val="en-GB"/>
        </w:rPr>
      </w:pPr>
      <w:r w:rsidRPr="001242D6">
        <w:rPr>
          <w:sz w:val="8"/>
          <w:szCs w:val="8"/>
          <w:lang w:val="en-GB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C16603" w14:paraId="2AE04FB0" w14:textId="77777777" w:rsidTr="001242D6">
        <w:trPr>
          <w:trHeight w:hRule="exact" w:val="560"/>
        </w:trPr>
        <w:tc>
          <w:tcPr>
            <w:tcW w:w="10276" w:type="dxa"/>
            <w:gridSpan w:val="2"/>
          </w:tcPr>
          <w:p w14:paraId="4C717CB2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Anledning</w:t>
            </w:r>
          </w:p>
          <w:p w14:paraId="38C9A589" w14:textId="77777777" w:rsidR="00C16603" w:rsidRDefault="00C16603">
            <w:pPr>
              <w:rPr>
                <w:b/>
                <w:sz w:val="24"/>
                <w:lang w:val="en-GB"/>
              </w:rPr>
            </w:pPr>
            <w:r>
              <w:rPr>
                <w:i/>
                <w:lang w:val="en-GB"/>
              </w:rPr>
              <w:t xml:space="preserve">Reason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</w:tr>
      <w:tr w:rsidR="001242D6" w14:paraId="7E9C739E" w14:textId="77777777" w:rsidTr="001242D6">
        <w:trPr>
          <w:cantSplit/>
          <w:trHeight w:hRule="exact" w:val="560"/>
        </w:trPr>
        <w:tc>
          <w:tcPr>
            <w:tcW w:w="10276" w:type="dxa"/>
            <w:gridSpan w:val="2"/>
            <w:vAlign w:val="center"/>
          </w:tcPr>
          <w:p w14:paraId="7A5DE162" w14:textId="77777777" w:rsidR="001242D6" w:rsidRDefault="00124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F9393F" w14:paraId="21B9747C" w14:textId="77777777" w:rsidTr="001242D6">
        <w:trPr>
          <w:cantSplit/>
          <w:trHeight w:hRule="exact" w:val="560"/>
        </w:trPr>
        <w:tc>
          <w:tcPr>
            <w:tcW w:w="10276" w:type="dxa"/>
            <w:gridSpan w:val="2"/>
            <w:vAlign w:val="center"/>
          </w:tcPr>
          <w:p w14:paraId="530C80E3" w14:textId="77777777" w:rsidR="00F9393F" w:rsidRDefault="00F9393F">
            <w:pPr>
              <w:rPr>
                <w:lang w:val="en-GB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C16603" w:rsidRPr="00B7398D" w14:paraId="0A10E297" w14:textId="77777777" w:rsidTr="001242D6">
        <w:trPr>
          <w:cantSplit/>
          <w:trHeight w:hRule="exact" w:val="560"/>
        </w:trPr>
        <w:tc>
          <w:tcPr>
            <w:tcW w:w="5032" w:type="dxa"/>
          </w:tcPr>
          <w:p w14:paraId="62B681BA" w14:textId="77777777" w:rsidR="00F9393F" w:rsidRDefault="00F9393F" w:rsidP="00F9393F">
            <w:pPr>
              <w:rPr>
                <w:lang w:val="en-GB"/>
              </w:rPr>
            </w:pPr>
            <w:r>
              <w:rPr>
                <w:lang w:val="en-GB"/>
              </w:rPr>
              <w:t>Regel nr</w:t>
            </w:r>
          </w:p>
          <w:p w14:paraId="0E9B9DC1" w14:textId="77777777" w:rsidR="00F9393F" w:rsidRDefault="00F9393F" w:rsidP="00F9393F">
            <w:pPr>
              <w:rPr>
                <w:sz w:val="24"/>
                <w:lang w:val="en-GB"/>
              </w:rPr>
            </w:pPr>
            <w:r>
              <w:rPr>
                <w:i/>
                <w:lang w:val="en-GB"/>
              </w:rPr>
              <w:t>Rule no</w:t>
            </w:r>
            <w:r>
              <w:rPr>
                <w:lang w:val="en-GB"/>
              </w:rPr>
              <w:t xml:space="preserve">   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6"/>
          </w:p>
          <w:p w14:paraId="02FFBF26" w14:textId="77777777" w:rsidR="00C16603" w:rsidRDefault="00C16603">
            <w:pPr>
              <w:rPr>
                <w:b/>
                <w:sz w:val="24"/>
              </w:rPr>
            </w:pPr>
          </w:p>
        </w:tc>
        <w:tc>
          <w:tcPr>
            <w:tcW w:w="5244" w:type="dxa"/>
          </w:tcPr>
          <w:p w14:paraId="2854B39A" w14:textId="77777777" w:rsidR="00C16603" w:rsidRPr="0074373D" w:rsidRDefault="00C16603">
            <w:pPr>
              <w:rPr>
                <w:i/>
                <w:lang w:val="nb-NO"/>
              </w:rPr>
            </w:pPr>
            <w:r w:rsidRPr="0074373D">
              <w:rPr>
                <w:lang w:val="nb-NO"/>
              </w:rPr>
              <w:t>Delgiven</w:t>
            </w:r>
            <w:r w:rsidR="00F9393F" w:rsidRPr="0074373D">
              <w:rPr>
                <w:lang w:val="nb-NO"/>
              </w:rPr>
              <w:t xml:space="preserve"> datum &amp;</w:t>
            </w:r>
            <w:r w:rsidRPr="0074373D">
              <w:rPr>
                <w:lang w:val="nb-NO"/>
              </w:rPr>
              <w:t xml:space="preserve"> kl</w:t>
            </w:r>
            <w:r w:rsidRPr="0074373D">
              <w:rPr>
                <w:i/>
                <w:lang w:val="nb-NO"/>
              </w:rPr>
              <w:t xml:space="preserve"> </w:t>
            </w:r>
          </w:p>
          <w:p w14:paraId="547AE786" w14:textId="77777777" w:rsidR="00C16603" w:rsidRPr="0074373D" w:rsidRDefault="00C16603">
            <w:pPr>
              <w:rPr>
                <w:b/>
                <w:sz w:val="24"/>
                <w:lang w:val="nb-NO"/>
              </w:rPr>
            </w:pPr>
            <w:r w:rsidRPr="0074373D">
              <w:rPr>
                <w:i/>
                <w:lang w:val="nb-NO"/>
              </w:rPr>
              <w:t xml:space="preserve">Informed </w:t>
            </w:r>
            <w:r w:rsidR="00D906C0" w:rsidRPr="0074373D">
              <w:rPr>
                <w:i/>
                <w:lang w:val="nb-NO"/>
              </w:rPr>
              <w:t>date/</w:t>
            </w:r>
            <w:r w:rsidRPr="0074373D">
              <w:rPr>
                <w:i/>
                <w:lang w:val="nb-NO"/>
              </w:rPr>
              <w:t xml:space="preserve">time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74373D">
              <w:rPr>
                <w:b/>
                <w:sz w:val="24"/>
                <w:szCs w:val="24"/>
                <w:lang w:val="nb-NO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</w:p>
        </w:tc>
      </w:tr>
      <w:tr w:rsidR="00C16603" w14:paraId="2CC032EE" w14:textId="77777777" w:rsidTr="001242D6">
        <w:trPr>
          <w:trHeight w:hRule="exact" w:val="560"/>
        </w:trPr>
        <w:tc>
          <w:tcPr>
            <w:tcW w:w="10276" w:type="dxa"/>
            <w:gridSpan w:val="2"/>
          </w:tcPr>
          <w:p w14:paraId="44D16557" w14:textId="77777777" w:rsidR="00C16603" w:rsidRDefault="00C16603">
            <w:r>
              <w:t xml:space="preserve">Förare/Anmälare  </w:t>
            </w:r>
          </w:p>
          <w:p w14:paraId="30299412" w14:textId="77777777" w:rsidR="00C16603" w:rsidRDefault="00C16603">
            <w:pPr>
              <w:pStyle w:val="Rubrik1"/>
              <w:rPr>
                <w:i w:val="0"/>
                <w:sz w:val="24"/>
                <w:szCs w:val="24"/>
              </w:rPr>
            </w:pPr>
            <w:r>
              <w:t xml:space="preserve">Driver/Team         </w:t>
            </w:r>
            <w:r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</w:rPr>
            </w:r>
            <w:r>
              <w:rPr>
                <w:b/>
                <w:i w:val="0"/>
                <w:sz w:val="24"/>
                <w:szCs w:val="24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sz w:val="24"/>
                <w:szCs w:val="24"/>
              </w:rPr>
              <w:fldChar w:fldCharType="end"/>
            </w:r>
            <w:bookmarkEnd w:id="48"/>
          </w:p>
          <w:p w14:paraId="46224BBC" w14:textId="77777777" w:rsidR="00C16603" w:rsidRDefault="00C16603"/>
        </w:tc>
      </w:tr>
      <w:tr w:rsidR="00C16603" w:rsidRPr="00B7398D" w14:paraId="6A5ACC02" w14:textId="77777777" w:rsidTr="001242D6">
        <w:trPr>
          <w:trHeight w:hRule="exact" w:val="560"/>
        </w:trPr>
        <w:tc>
          <w:tcPr>
            <w:tcW w:w="10276" w:type="dxa"/>
            <w:gridSpan w:val="2"/>
          </w:tcPr>
          <w:p w14:paraId="646EA0D0" w14:textId="77777777" w:rsidR="00C16603" w:rsidRPr="001B39A4" w:rsidRDefault="003F35E1">
            <w:pPr>
              <w:rPr>
                <w:lang w:val="en-US"/>
              </w:rPr>
            </w:pPr>
            <w:r w:rsidRPr="001B39A4">
              <w:rPr>
                <w:lang w:val="en-US"/>
              </w:rPr>
              <w:t>Tävlingsledning</w:t>
            </w:r>
            <w:r w:rsidR="00F9393F">
              <w:rPr>
                <w:lang w:val="en-US"/>
              </w:rPr>
              <w:t>/</w:t>
            </w:r>
          </w:p>
          <w:p w14:paraId="031C28ED" w14:textId="77777777" w:rsidR="00C16603" w:rsidRDefault="00C16603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Clerk of the Course</w:t>
            </w:r>
            <w:r w:rsidR="003F35E1">
              <w:rPr>
                <w:i/>
                <w:lang w:val="en-GB"/>
              </w:rPr>
              <w:t>/Race Director</w:t>
            </w:r>
            <w:r>
              <w:rPr>
                <w:i/>
                <w:lang w:val="en-GB"/>
              </w:rPr>
              <w:t xml:space="preserve">   </w:t>
            </w:r>
            <w:r>
              <w:rPr>
                <w:i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i/>
                <w:lang w:val="en-GB"/>
              </w:rPr>
              <w:instrText xml:space="preserve"> FORMTEXT </w:instrText>
            </w:r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r>
              <w:rPr>
                <w:i/>
                <w:noProof/>
                <w:lang w:val="en-GB"/>
              </w:rPr>
              <w:t> </w:t>
            </w:r>
            <w:r>
              <w:rPr>
                <w:i/>
                <w:noProof/>
                <w:lang w:val="en-GB"/>
              </w:rPr>
              <w:t> </w:t>
            </w:r>
            <w:r>
              <w:rPr>
                <w:i/>
                <w:noProof/>
                <w:lang w:val="en-GB"/>
              </w:rPr>
              <w:t> </w:t>
            </w:r>
            <w:r>
              <w:rPr>
                <w:i/>
                <w:noProof/>
                <w:lang w:val="en-GB"/>
              </w:rPr>
              <w:t> </w:t>
            </w:r>
            <w:r>
              <w:rPr>
                <w:i/>
                <w:noProof/>
                <w:lang w:val="en-GB"/>
              </w:rPr>
              <w:t> </w:t>
            </w:r>
            <w:r>
              <w:rPr>
                <w:i/>
                <w:lang w:val="en-GB"/>
              </w:rPr>
              <w:fldChar w:fldCharType="end"/>
            </w:r>
            <w:bookmarkEnd w:id="49"/>
          </w:p>
        </w:tc>
      </w:tr>
    </w:tbl>
    <w:p w14:paraId="3851669C" w14:textId="77777777" w:rsidR="00C16603" w:rsidRDefault="00C16603">
      <w:pPr>
        <w:rPr>
          <w:lang w:val="en-GB"/>
        </w:rPr>
      </w:pPr>
    </w:p>
    <w:sectPr w:rsidR="00C16603" w:rsidSect="00D906C0">
      <w:headerReference w:type="default" r:id="rId10"/>
      <w:footerReference w:type="default" r:id="rId11"/>
      <w:pgSz w:w="11906" w:h="16838"/>
      <w:pgMar w:top="1292" w:right="424" w:bottom="426" w:left="1134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9762" w14:textId="77777777" w:rsidR="008B4F65" w:rsidRDefault="008B4F65">
      <w:r>
        <w:separator/>
      </w:r>
    </w:p>
  </w:endnote>
  <w:endnote w:type="continuationSeparator" w:id="0">
    <w:p w14:paraId="664CF057" w14:textId="77777777" w:rsidR="008B4F65" w:rsidRDefault="008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F516" w14:textId="7F7D90E5" w:rsidR="00C16603" w:rsidRPr="00DF0126" w:rsidRDefault="00C16603">
    <w:pPr>
      <w:rPr>
        <w:sz w:val="16"/>
        <w:szCs w:val="16"/>
      </w:rPr>
    </w:pPr>
    <w:r w:rsidRPr="00DF0126">
      <w:rPr>
        <w:sz w:val="16"/>
        <w:szCs w:val="16"/>
      </w:rPr>
      <w:t xml:space="preserve">RA UTSKOTTET </w:t>
    </w:r>
    <w:r w:rsidR="00DF0126" w:rsidRPr="00DF0126">
      <w:rPr>
        <w:sz w:val="16"/>
        <w:szCs w:val="16"/>
      </w:rPr>
      <w:t>20</w:t>
    </w:r>
    <w:r w:rsidR="007B5CD8">
      <w:rPr>
        <w:sz w:val="16"/>
        <w:szCs w:val="16"/>
      </w:rPr>
      <w:t>21-06-15 MK</w:t>
    </w:r>
  </w:p>
  <w:p w14:paraId="61F7021D" w14:textId="77777777" w:rsidR="00C16603" w:rsidRDefault="00C16603">
    <w:pPr>
      <w:rPr>
        <w:sz w:val="10"/>
      </w:rPr>
    </w:pPr>
  </w:p>
  <w:p w14:paraId="5C190A6B" w14:textId="77777777" w:rsidR="00C16603" w:rsidRDefault="00C166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B689" w14:textId="77777777" w:rsidR="008B4F65" w:rsidRDefault="008B4F65">
      <w:r>
        <w:separator/>
      </w:r>
    </w:p>
  </w:footnote>
  <w:footnote w:type="continuationSeparator" w:id="0">
    <w:p w14:paraId="794EC85A" w14:textId="77777777" w:rsidR="008B4F65" w:rsidRDefault="008B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EBCD" w14:textId="33E282E1" w:rsidR="00D906C0" w:rsidRDefault="00472AF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C3B268" wp14:editId="6E59E10C">
          <wp:simplePos x="0" y="0"/>
          <wp:positionH relativeFrom="margin">
            <wp:posOffset>-7620</wp:posOffset>
          </wp:positionH>
          <wp:positionV relativeFrom="paragraph">
            <wp:posOffset>-228600</wp:posOffset>
          </wp:positionV>
          <wp:extent cx="1285875" cy="701040"/>
          <wp:effectExtent l="0" t="0" r="9525" b="3810"/>
          <wp:wrapNone/>
          <wp:docPr id="2" name="Bild 2" descr="http://www.sbf.se/grafik/logotypearkiv/svenskbilsport/sportgrenar/jpg/gren_logo_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bf.se/grafik/logotypearkiv/svenskbilsport/sportgrenar/jpg/gren_logo_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6C0">
      <w:rPr>
        <w:noProof/>
      </w:rPr>
      <w:drawing>
        <wp:anchor distT="0" distB="0" distL="114300" distR="114300" simplePos="0" relativeHeight="251659264" behindDoc="0" locked="0" layoutInCell="1" allowOverlap="1" wp14:anchorId="18FE7ACA" wp14:editId="75B9440A">
          <wp:simplePos x="0" y="0"/>
          <wp:positionH relativeFrom="margin">
            <wp:posOffset>5133975</wp:posOffset>
          </wp:positionH>
          <wp:positionV relativeFrom="paragraph">
            <wp:posOffset>-247650</wp:posOffset>
          </wp:positionV>
          <wp:extent cx="1285875" cy="701040"/>
          <wp:effectExtent l="0" t="0" r="9525" b="3810"/>
          <wp:wrapNone/>
          <wp:docPr id="15" name="Bild 2" descr="http://www.sbf.se/grafik/logotypearkiv/svenskbilsport/sportgrenar/jpg/gren_logo_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bf.se/grafik/logotypearkiv/svenskbilsport/sportgrenar/jpg/gren_logo_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16B"/>
    <w:rsid w:val="00030A43"/>
    <w:rsid w:val="000D4C07"/>
    <w:rsid w:val="000F2E81"/>
    <w:rsid w:val="001242D6"/>
    <w:rsid w:val="00130E52"/>
    <w:rsid w:val="00137377"/>
    <w:rsid w:val="00142470"/>
    <w:rsid w:val="001A3FF2"/>
    <w:rsid w:val="001B39A4"/>
    <w:rsid w:val="001C1E4C"/>
    <w:rsid w:val="00237056"/>
    <w:rsid w:val="002E4681"/>
    <w:rsid w:val="003F35E1"/>
    <w:rsid w:val="00472AFE"/>
    <w:rsid w:val="0060768E"/>
    <w:rsid w:val="00642D14"/>
    <w:rsid w:val="00674D9E"/>
    <w:rsid w:val="006A6EBC"/>
    <w:rsid w:val="0074373D"/>
    <w:rsid w:val="00744EF8"/>
    <w:rsid w:val="007B5CD8"/>
    <w:rsid w:val="007B7829"/>
    <w:rsid w:val="007D670D"/>
    <w:rsid w:val="008B4F65"/>
    <w:rsid w:val="009C703D"/>
    <w:rsid w:val="00A25FB5"/>
    <w:rsid w:val="00AA25C3"/>
    <w:rsid w:val="00B7398D"/>
    <w:rsid w:val="00BC316B"/>
    <w:rsid w:val="00C01440"/>
    <w:rsid w:val="00C16603"/>
    <w:rsid w:val="00CA7D79"/>
    <w:rsid w:val="00D01010"/>
    <w:rsid w:val="00D906C0"/>
    <w:rsid w:val="00DA6FD4"/>
    <w:rsid w:val="00DF0126"/>
    <w:rsid w:val="00E17BEC"/>
    <w:rsid w:val="00E270B2"/>
    <w:rsid w:val="00F01DEC"/>
    <w:rsid w:val="00F100BE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2CB9F"/>
  <w15:docId w15:val="{15F4976E-8B4F-4614-A8A0-C5CD9AB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framePr w:h="2508" w:hRule="exact" w:hSpace="141" w:wrap="around" w:vAnchor="text" w:hAnchor="page" w:x="1287" w:y="-1262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i/>
      <w:sz w:val="36"/>
      <w:szCs w:val="36"/>
      <w:lang w:val="en-GB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4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iCs/>
      <w:sz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framePr w:w="4640" w:h="1729" w:hSpace="141" w:wrap="around" w:vAnchor="text" w:hAnchor="page" w:x="1216" w:y="3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sz w:val="24"/>
      <w:szCs w:val="24"/>
      <w:lang w:val="en-GB"/>
    </w:rPr>
  </w:style>
  <w:style w:type="paragraph" w:styleId="Ballongtext">
    <w:name w:val="Balloon Text"/>
    <w:basedOn w:val="Normal"/>
    <w:semiHidden/>
    <w:rPr>
      <w:rFonts w:ascii="Tahoma" w:hAnsi="Tahoma" w:cs="Bookman Old Style"/>
      <w:sz w:val="16"/>
      <w:szCs w:val="16"/>
    </w:rPr>
  </w:style>
  <w:style w:type="character" w:customStyle="1" w:styleId="shorttext1">
    <w:name w:val="short_text1"/>
    <w:basedOn w:val="Standardstycketeckensnitt"/>
    <w:rPr>
      <w:spacing w:val="32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6A347-C6B3-4999-A80F-56BE77CF4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B50CD-C470-444E-8F82-0760913DE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E1E39-53C8-4181-8453-F4CB59224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56254-60F1-48B2-BD61-8E8921C6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JURYBESLUT</vt:lpstr>
    </vt:vector>
  </TitlesOfParts>
  <Company>Microsoft</Company>
  <LinksUpToDate>false</LinksUpToDate>
  <CharactersWithSpaces>2915</CharactersWithSpaces>
  <SharedDoc>false</SharedDoc>
  <HLinks>
    <vt:vector size="12" baseType="variant">
      <vt:variant>
        <vt:i4>524388</vt:i4>
      </vt:variant>
      <vt:variant>
        <vt:i4>-1</vt:i4>
      </vt:variant>
      <vt:variant>
        <vt:i4>1050</vt:i4>
      </vt:variant>
      <vt:variant>
        <vt:i4>1</vt:i4>
      </vt:variant>
      <vt:variant>
        <vt:lpwstr>http://www.sbf.se/grafik/logotypearkiv/fia/jpg/FIA_svart.jpg</vt:lpwstr>
      </vt:variant>
      <vt:variant>
        <vt:lpwstr/>
      </vt:variant>
      <vt:variant>
        <vt:i4>6684682</vt:i4>
      </vt:variant>
      <vt:variant>
        <vt:i4>-1</vt:i4>
      </vt:variant>
      <vt:variant>
        <vt:i4>1051</vt:i4>
      </vt:variant>
      <vt:variant>
        <vt:i4>1</vt:i4>
      </vt:variant>
      <vt:variant>
        <vt:lpwstr>http://www.sbf.se/grafik/logotypearkiv/ratt/jpg/ratt_svart.jpg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JURYBESLUT</dc:title>
  <dc:creator>Eva Nordin</dc:creator>
  <cp:lastModifiedBy>Kurt Lennart Jönsson</cp:lastModifiedBy>
  <cp:revision>4</cp:revision>
  <cp:lastPrinted>2009-09-11T09:23:00Z</cp:lastPrinted>
  <dcterms:created xsi:type="dcterms:W3CDTF">2021-06-17T20:49:00Z</dcterms:created>
  <dcterms:modified xsi:type="dcterms:W3CDTF">2021-06-24T07:22:00Z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</Properties>
</file>